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338C06D">
                    <wp:simplePos x="0" y="0"/>
                    <wp:positionH relativeFrom="margin">
                      <wp:posOffset>-242570</wp:posOffset>
                    </wp:positionH>
                    <wp:positionV relativeFrom="margin">
                      <wp:posOffset>5026025</wp:posOffset>
                    </wp:positionV>
                    <wp:extent cx="6915150" cy="21717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15150" cy="2171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3403C091" w:rsidR="00162B72" w:rsidRPr="004F3FE5" w:rsidRDefault="004F3FE5" w:rsidP="004123B0">
                                      <w:r>
                                        <w:rPr>
                                          <w:lang w:val="ka-GE"/>
                                        </w:rPr>
                                        <w:t>37-719</w:t>
                                      </w:r>
                                      <w:r>
                                        <w:t xml:space="preserve"> GG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643A5BAE" w:rsidR="00162B72" w:rsidRPr="00B34160" w:rsidRDefault="00B34160" w:rsidP="007C5AE6">
                                      <w:pPr>
                                        <w:rPr>
                                          <w:b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lang w:val="ka-GE"/>
                                        </w:rPr>
                                        <w:t>25 ივლისი</w:t>
                                      </w:r>
                                    </w:p>
                                    <w:p w14:paraId="5273460A" w14:textId="280FA0EA" w:rsidR="00D116F0" w:rsidRPr="00B34160" w:rsidRDefault="00B34160" w:rsidP="004123B0">
                                      <w:pPr>
                                        <w:rPr>
                                          <w:b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lang w:val="ka-GE"/>
                                        </w:rPr>
                                        <w:t>30 ივლისი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B34160">
                                  <w:trPr>
                                    <w:trHeight w:val="1818"/>
                                  </w:trPr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4915397D" w:rsidR="00162B72" w:rsidRDefault="00B3416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ირაკლი ვარამაშვილი - ტექნიკური საკითხები </w:t>
                                      </w:r>
                                    </w:p>
                                    <w:p w14:paraId="0026D90F" w14:textId="77777777" w:rsidR="00D116F0" w:rsidRDefault="00D116F0" w:rsidP="00B3416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+995 5</w:t>
                                      </w:r>
                                      <w:r w:rsidR="00B34160">
                                        <w:rPr>
                                          <w:lang w:val="ka-GE"/>
                                        </w:rPr>
                                        <w:t>58 117 119</w:t>
                                      </w:r>
                                    </w:p>
                                    <w:p w14:paraId="446830EE" w14:textId="6C29E995" w:rsidR="00B34160" w:rsidRPr="00B34160" w:rsidRDefault="00B34160" w:rsidP="00B34160">
                                      <w:r>
                                        <w:t>ivaramashvili@bog.ge</w:t>
                                      </w:r>
                                    </w:p>
                                    <w:p w14:paraId="4A339A24" w14:textId="77777777" w:rsidR="00B34160" w:rsidRDefault="00B34160" w:rsidP="00B3416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ქეთევან ხუნდაძე - შესყიდვები</w:t>
                                      </w:r>
                                    </w:p>
                                    <w:p w14:paraId="1EF2F224" w14:textId="77777777" w:rsidR="00B34160" w:rsidRDefault="00B34160" w:rsidP="00B34160">
                                      <w:r>
                                        <w:rPr>
                                          <w:lang w:val="ka-GE"/>
                                        </w:rPr>
                                        <w:t>032 2 444 444 (3145)</w:t>
                                      </w:r>
                                    </w:p>
                                    <w:p w14:paraId="2D516649" w14:textId="6074F50C" w:rsidR="00B34160" w:rsidRPr="00B34160" w:rsidRDefault="00B34160" w:rsidP="00B34160">
                                      <w:r>
                                        <w:t>Kkhundadze@bog.ge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D61D69C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9.1pt;margin-top:395.75pt;width:544.5pt;height:17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3403C091" w:rsidR="00162B72" w:rsidRPr="004F3FE5" w:rsidRDefault="004F3FE5" w:rsidP="004123B0">
                                <w:r>
                                  <w:rPr>
                                    <w:lang w:val="ka-GE"/>
                                  </w:rPr>
                                  <w:t>37-719</w:t>
                                </w:r>
                                <w:r>
                                  <w:t xml:space="preserve"> GG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643A5BAE" w:rsidR="00162B72" w:rsidRPr="00B34160" w:rsidRDefault="00B34160" w:rsidP="007C5AE6">
                                <w:pPr>
                                  <w:rPr>
                                    <w:b/>
                                    <w:lang w:val="ka-GE"/>
                                  </w:rPr>
                                </w:pPr>
                                <w:r>
                                  <w:rPr>
                                    <w:b/>
                                    <w:lang w:val="ka-GE"/>
                                  </w:rPr>
                                  <w:t>25 ივლისი</w:t>
                                </w:r>
                              </w:p>
                              <w:p w14:paraId="5273460A" w14:textId="280FA0EA" w:rsidR="00D116F0" w:rsidRPr="00B34160" w:rsidRDefault="00B34160" w:rsidP="004123B0">
                                <w:pPr>
                                  <w:rPr>
                                    <w:b/>
                                    <w:lang w:val="ka-GE"/>
                                  </w:rPr>
                                </w:pPr>
                                <w:r>
                                  <w:rPr>
                                    <w:b/>
                                    <w:lang w:val="ka-GE"/>
                                  </w:rPr>
                                  <w:t>30 ივლისი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B34160">
                            <w:trPr>
                              <w:trHeight w:val="1818"/>
                            </w:trPr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4915397D" w:rsidR="00162B72" w:rsidRDefault="00B3416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ირაკლი ვარამაშვილი - ტექნიკური საკითხები </w:t>
                                </w:r>
                              </w:p>
                              <w:p w14:paraId="0026D90F" w14:textId="77777777" w:rsidR="00D116F0" w:rsidRDefault="00D116F0" w:rsidP="00B3416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+995 5</w:t>
                                </w:r>
                                <w:r w:rsidR="00B34160">
                                  <w:rPr>
                                    <w:lang w:val="ka-GE"/>
                                  </w:rPr>
                                  <w:t>58 117 119</w:t>
                                </w:r>
                              </w:p>
                              <w:p w14:paraId="446830EE" w14:textId="6C29E995" w:rsidR="00B34160" w:rsidRPr="00B34160" w:rsidRDefault="00B34160" w:rsidP="00B34160">
                                <w:r>
                                  <w:t>ivaramashvili@bog.ge</w:t>
                                </w:r>
                              </w:p>
                              <w:p w14:paraId="4A339A24" w14:textId="77777777" w:rsidR="00B34160" w:rsidRDefault="00B34160" w:rsidP="00B3416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ქეთევან ხუნდაძე - შესყიდვები</w:t>
                                </w:r>
                              </w:p>
                              <w:p w14:paraId="1EF2F224" w14:textId="77777777" w:rsidR="00B34160" w:rsidRDefault="00B34160" w:rsidP="00B34160">
                                <w:r>
                                  <w:rPr>
                                    <w:lang w:val="ka-GE"/>
                                  </w:rPr>
                                  <w:t>032 2 444 444 (3145)</w:t>
                                </w:r>
                              </w:p>
                              <w:p w14:paraId="2D516649" w14:textId="6074F50C" w:rsidR="00B34160" w:rsidRPr="00B34160" w:rsidRDefault="00B34160" w:rsidP="00B34160">
                                <w:r>
                                  <w:t>Kkhundadze@bog.ge</w:t>
                                </w:r>
                              </w:p>
                            </w:tc>
                          </w:tr>
                        </w:tbl>
                        <w:p w14:paraId="3400B4FE" w14:textId="6D61D69C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791CF953" w:rsidR="00162B72" w:rsidRPr="0085587A" w:rsidRDefault="00B34160" w:rsidP="00342FB7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72"/>
                                    <w:szCs w:val="56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>სასაწყობე სტელაჟების დამზადება, მონტაჟის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791CF953" w:rsidR="00162B72" w:rsidRPr="0085587A" w:rsidRDefault="00B34160" w:rsidP="00342FB7">
                          <w:pPr>
                            <w:rPr>
                              <w:b/>
                              <w:color w:val="E36C0A" w:themeColor="accent6" w:themeShade="BF"/>
                              <w:sz w:val="72"/>
                              <w:szCs w:val="56"/>
                            </w:rPr>
                          </w:pPr>
                          <w:r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>სასაწყობე სტელაჟების დამზადება, მონტაჟის ტენდერი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66444F64" w14:textId="77777777" w:rsidR="00280EC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810150" w:history="1">
            <w:r w:rsidR="00280EC4" w:rsidRPr="000633A0">
              <w:rPr>
                <w:rStyle w:val="Hyperlink"/>
                <w:noProof/>
              </w:rPr>
              <w:t>ზოგადი ინფორმაცია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5A6A8C9" w14:textId="77777777" w:rsidR="00280EC4" w:rsidRDefault="00CA7D9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1" w:history="1">
            <w:r w:rsidR="00280EC4" w:rsidRPr="000633A0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_Toc534810151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5A611B8" w14:textId="77777777" w:rsidR="00280EC4" w:rsidRDefault="00CA7D9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2" w:history="1">
            <w:r w:rsidR="00280EC4" w:rsidRPr="000633A0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_Toc534810152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0F028C80" w14:textId="77777777" w:rsidR="00280EC4" w:rsidRDefault="00CA7D9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3" w:history="1">
            <w:r w:rsidR="00280EC4" w:rsidRPr="000633A0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_Toc534810153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FD4B701" w14:textId="77777777" w:rsidR="00280EC4" w:rsidRDefault="00CA7D9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4" w:history="1">
            <w:r w:rsidR="00280EC4" w:rsidRPr="000633A0">
              <w:rPr>
                <w:rStyle w:val="Hyperlink"/>
                <w:noProof/>
              </w:rPr>
              <w:t>ანგარიშსწორების პირობა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_Toc534810154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E7D9D85" w14:textId="77777777" w:rsidR="00280EC4" w:rsidRDefault="00CA7D9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5" w:history="1">
            <w:r w:rsidR="00280EC4" w:rsidRPr="000633A0">
              <w:rPr>
                <w:rStyle w:val="Hyperlink"/>
                <w:noProof/>
              </w:rPr>
              <w:t>სატენდერო მოთხოვნები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_Toc534810155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410D068" w14:textId="77777777" w:rsidR="00280EC4" w:rsidRDefault="00CA7D9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6" w:history="1">
            <w:r w:rsidR="00280EC4" w:rsidRPr="000633A0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_Toc534810156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5417FE7F" w14:textId="77777777" w:rsidR="00280EC4" w:rsidRDefault="00CA7D9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7" w:history="1">
            <w:r w:rsidR="00280EC4" w:rsidRPr="000633A0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_Toc534810157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378B2A60" w14:textId="77777777" w:rsidR="00280EC4" w:rsidRDefault="00CA7D9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8" w:history="1">
            <w:r w:rsidR="00280EC4" w:rsidRPr="000633A0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_Toc534810158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70E56F5A" w14:textId="77777777" w:rsidR="00280EC4" w:rsidRDefault="00CA7D9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9" w:history="1">
            <w:r w:rsidR="00280EC4" w:rsidRPr="000633A0">
              <w:rPr>
                <w:rStyle w:val="Hyperlink"/>
                <w:noProof/>
              </w:rPr>
              <w:t>1.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1: ფასების ცხრილი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_Toc534810159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CEDBEAA" w14:textId="77777777" w:rsidR="00280EC4" w:rsidRDefault="00CA7D93">
          <w:pPr>
            <w:pStyle w:val="TOC1"/>
            <w:rPr>
              <w:noProof/>
              <w:lang w:val="ka-GE"/>
            </w:rPr>
          </w:pPr>
          <w:hyperlink w:anchor="_Toc534810160" w:history="1">
            <w:r w:rsidR="00280EC4" w:rsidRPr="000633A0">
              <w:rPr>
                <w:rStyle w:val="Hyperlink"/>
                <w:noProof/>
              </w:rPr>
              <w:t>2.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2: საბანკო რეკვიზიტები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_Toc534810160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5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550E539" w14:textId="30EA475B" w:rsidR="00BB405E" w:rsidRDefault="00CA7D93" w:rsidP="00BB405E">
          <w:pPr>
            <w:pStyle w:val="TOC1"/>
            <w:rPr>
              <w:noProof/>
              <w:lang w:val="ka-GE"/>
            </w:rPr>
          </w:pPr>
          <w:hyperlink w:anchor="_Toc534810160" w:history="1">
            <w:r w:rsidR="00BB405E">
              <w:rPr>
                <w:rStyle w:val="Hyperlink"/>
                <w:noProof/>
                <w:lang w:val="ka-GE"/>
              </w:rPr>
              <w:t>3</w:t>
            </w:r>
            <w:r w:rsidR="00BB405E" w:rsidRPr="000633A0">
              <w:rPr>
                <w:rStyle w:val="Hyperlink"/>
                <w:noProof/>
              </w:rPr>
              <w:t>.</w:t>
            </w:r>
            <w:r w:rsidR="00BB405E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BB405E" w:rsidRPr="000633A0">
              <w:rPr>
                <w:rStyle w:val="Hyperlink"/>
                <w:noProof/>
              </w:rPr>
              <w:t>დანართი</w:t>
            </w:r>
            <w:r w:rsidR="00BB405E">
              <w:rPr>
                <w:rStyle w:val="Hyperlink"/>
                <w:noProof/>
              </w:rPr>
              <w:t xml:space="preserve"> </w:t>
            </w:r>
            <w:r w:rsidR="00BB405E">
              <w:rPr>
                <w:rStyle w:val="Hyperlink"/>
                <w:noProof/>
                <w:lang w:val="ka-GE"/>
              </w:rPr>
              <w:t>3</w:t>
            </w:r>
            <w:r w:rsidR="00BB405E" w:rsidRPr="000633A0">
              <w:rPr>
                <w:rStyle w:val="Hyperlink"/>
                <w:noProof/>
              </w:rPr>
              <w:t xml:space="preserve">: </w:t>
            </w:r>
            <w:r w:rsidR="00BB405E">
              <w:rPr>
                <w:rStyle w:val="Hyperlink"/>
                <w:noProof/>
                <w:lang w:val="ka-GE"/>
              </w:rPr>
              <w:t>ნახაზი</w:t>
            </w:r>
            <w:r w:rsidR="00BB405E">
              <w:rPr>
                <w:noProof/>
                <w:webHidden/>
              </w:rPr>
              <w:tab/>
            </w:r>
            <w:r w:rsidR="00BB405E">
              <w:rPr>
                <w:noProof/>
                <w:webHidden/>
                <w:lang w:val="ka-GE"/>
              </w:rPr>
              <w:t>6</w:t>
            </w:r>
          </w:hyperlink>
        </w:p>
        <w:p w14:paraId="025160EC" w14:textId="77777777" w:rsidR="00BB405E" w:rsidRPr="00BB405E" w:rsidRDefault="00BB405E" w:rsidP="00BB405E">
          <w:pPr>
            <w:rPr>
              <w:lang w:val="ka-GE"/>
            </w:rPr>
          </w:pPr>
        </w:p>
        <w:p w14:paraId="1FFE0304" w14:textId="77777777" w:rsidR="00342FB7" w:rsidRPr="00342FB7" w:rsidRDefault="00342FB7" w:rsidP="00342FB7">
          <w:pPr>
            <w:rPr>
              <w:lang w:val="ka-GE"/>
            </w:rPr>
          </w:pPr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255A5E8B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534810150"/>
      <w:r w:rsidRPr="007E0755">
        <w:lastRenderedPageBreak/>
        <w:t>ზოგადი ინფორმაცია</w:t>
      </w:r>
      <w:bookmarkEnd w:id="1"/>
      <w:bookmarkEnd w:id="0"/>
      <w:bookmarkEnd w:id="2"/>
      <w:r w:rsidR="007E0755">
        <w:rPr>
          <w:rFonts w:eastAsiaTheme="minorEastAsia"/>
          <w:lang w:val="ka-GE"/>
        </w:rPr>
        <w:tab/>
      </w:r>
    </w:p>
    <w:p w14:paraId="2A92AF12" w14:textId="58530AC6" w:rsidR="00B34160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</w:t>
      </w:r>
      <w:r w:rsidR="00B34160">
        <w:rPr>
          <w:rFonts w:eastAsiaTheme="minorEastAsia"/>
          <w:lang w:val="ka-GE" w:eastAsia="ja-JP"/>
        </w:rPr>
        <w:t xml:space="preserve">სასაწყობე სტელაჟების დამზადება,  მონტაჟზე - ქ. თბილისი, ურეკის N2 -ში. </w:t>
      </w:r>
      <w:r w:rsidR="008B59D8">
        <w:rPr>
          <w:rFonts w:eastAsiaTheme="minorEastAsia"/>
          <w:lang w:val="ka-GE" w:eastAsia="ja-JP"/>
        </w:rPr>
        <w:t xml:space="preserve"> </w:t>
      </w:r>
    </w:p>
    <w:p w14:paraId="04D1217B" w14:textId="77777777" w:rsidR="00B34160" w:rsidRDefault="00B34160" w:rsidP="0038278C">
      <w:pPr>
        <w:rPr>
          <w:rFonts w:eastAsiaTheme="minorEastAsia"/>
          <w:lang w:val="ka-GE" w:eastAsia="ja-JP"/>
        </w:rPr>
      </w:pPr>
    </w:p>
    <w:p w14:paraId="03D8BC09" w14:textId="77777777" w:rsidR="00A46D4C" w:rsidRPr="00A46D4C" w:rsidRDefault="00A46D4C" w:rsidP="00A46D4C">
      <w:pPr>
        <w:tabs>
          <w:tab w:val="left" w:pos="540"/>
        </w:tabs>
        <w:rPr>
          <w:rFonts w:eastAsiaTheme="minorEastAsia"/>
          <w:lang w:val="ka-GE" w:eastAsia="ja-JP"/>
        </w:rPr>
      </w:pPr>
      <w:r w:rsidRPr="00A46D4C">
        <w:rPr>
          <w:rFonts w:eastAsiaTheme="minorEastAsia"/>
          <w:lang w:val="ka-GE" w:eastAsia="ja-JP"/>
        </w:rPr>
        <w:t>•         სასაწყობე თაროების შეძენა, მონტაჟით</w:t>
      </w:r>
    </w:p>
    <w:p w14:paraId="2CB267F5" w14:textId="77777777" w:rsidR="00A46D4C" w:rsidRPr="00A46D4C" w:rsidRDefault="00A46D4C" w:rsidP="00A46D4C">
      <w:pPr>
        <w:tabs>
          <w:tab w:val="left" w:pos="540"/>
        </w:tabs>
        <w:rPr>
          <w:rFonts w:eastAsiaTheme="minorEastAsia"/>
          <w:lang w:val="ka-GE" w:eastAsia="ja-JP"/>
        </w:rPr>
      </w:pPr>
      <w:r w:rsidRPr="00A46D4C">
        <w:rPr>
          <w:rFonts w:eastAsiaTheme="minorEastAsia"/>
          <w:lang w:val="ka-GE" w:eastAsia="ja-JP"/>
        </w:rPr>
        <w:t>•         მომწოდებელმა უნდა მოაწოდოს და დაამონტაჟოს თაროები, შეთანხმებიდან 4 დღის განმავლობაში.</w:t>
      </w:r>
    </w:p>
    <w:p w14:paraId="534AEECE" w14:textId="77777777" w:rsidR="00A46D4C" w:rsidRPr="00A46D4C" w:rsidRDefault="00A46D4C" w:rsidP="00A46D4C">
      <w:pPr>
        <w:tabs>
          <w:tab w:val="left" w:pos="540"/>
        </w:tabs>
        <w:rPr>
          <w:rFonts w:eastAsiaTheme="minorEastAsia"/>
          <w:lang w:val="ka-GE" w:eastAsia="ja-JP"/>
        </w:rPr>
      </w:pPr>
      <w:r w:rsidRPr="00A46D4C">
        <w:rPr>
          <w:rFonts w:eastAsiaTheme="minorEastAsia"/>
          <w:lang w:val="ka-GE" w:eastAsia="ja-JP"/>
        </w:rPr>
        <w:t>•         თაროები  უნდა  იყოს ქარხნული წესით  მეტალოკონსტრუქციისაგან, EN 15512,  15620, 15635, 15629 ევროპული სტანდარტების თანახმად დამზადებული.</w:t>
      </w:r>
    </w:p>
    <w:p w14:paraId="7CB835A4" w14:textId="77777777" w:rsidR="00A46D4C" w:rsidRPr="00A46D4C" w:rsidRDefault="00A46D4C" w:rsidP="00A46D4C">
      <w:pPr>
        <w:tabs>
          <w:tab w:val="left" w:pos="540"/>
        </w:tabs>
        <w:rPr>
          <w:rFonts w:eastAsiaTheme="minorEastAsia"/>
          <w:lang w:val="ka-GE" w:eastAsia="ja-JP"/>
        </w:rPr>
      </w:pPr>
      <w:r w:rsidRPr="00A46D4C">
        <w:rPr>
          <w:rFonts w:eastAsiaTheme="minorEastAsia"/>
          <w:lang w:val="ka-GE" w:eastAsia="ja-JP"/>
        </w:rPr>
        <w:t>•         დაფარული პოლიმერული საღებავით შესრულებული ZH/1/428  საერთაშორისო უსაფრთხოების ნორმატივის მიხედვით.</w:t>
      </w:r>
    </w:p>
    <w:p w14:paraId="41EEC87E" w14:textId="77777777" w:rsidR="00A46D4C" w:rsidRPr="00A46D4C" w:rsidRDefault="00A46D4C" w:rsidP="00A46D4C">
      <w:pPr>
        <w:tabs>
          <w:tab w:val="left" w:pos="540"/>
        </w:tabs>
        <w:rPr>
          <w:rFonts w:eastAsiaTheme="minorEastAsia"/>
          <w:lang w:val="ka-GE" w:eastAsia="ja-JP"/>
        </w:rPr>
      </w:pPr>
      <w:r w:rsidRPr="00A46D4C">
        <w:rPr>
          <w:rFonts w:eastAsiaTheme="minorEastAsia"/>
          <w:lang w:val="ka-GE" w:eastAsia="ja-JP"/>
        </w:rPr>
        <w:t xml:space="preserve">•          პროფილის  სისქე: 2 მმ. </w:t>
      </w:r>
      <w:bookmarkStart w:id="3" w:name="_GoBack"/>
      <w:bookmarkEnd w:id="3"/>
    </w:p>
    <w:p w14:paraId="008E639E" w14:textId="77777777" w:rsidR="00A46D4C" w:rsidRPr="00A46D4C" w:rsidRDefault="00A46D4C" w:rsidP="00A46D4C">
      <w:pPr>
        <w:tabs>
          <w:tab w:val="left" w:pos="540"/>
        </w:tabs>
        <w:rPr>
          <w:rFonts w:eastAsiaTheme="minorEastAsia"/>
          <w:lang w:val="ka-GE" w:eastAsia="ja-JP"/>
        </w:rPr>
      </w:pPr>
      <w:r w:rsidRPr="00A46D4C">
        <w:rPr>
          <w:rFonts w:eastAsiaTheme="minorEastAsia"/>
          <w:lang w:val="ka-GE" w:eastAsia="ja-JP"/>
        </w:rPr>
        <w:t xml:space="preserve">•         თაროს სიღრმე: 1050მმ. </w:t>
      </w:r>
    </w:p>
    <w:p w14:paraId="71904FB4" w14:textId="77777777" w:rsidR="00A46D4C" w:rsidRPr="00A46D4C" w:rsidRDefault="00A46D4C" w:rsidP="00A46D4C">
      <w:pPr>
        <w:tabs>
          <w:tab w:val="left" w:pos="540"/>
        </w:tabs>
        <w:rPr>
          <w:rFonts w:eastAsiaTheme="minorEastAsia"/>
          <w:lang w:val="ka-GE" w:eastAsia="ja-JP"/>
        </w:rPr>
      </w:pPr>
      <w:r w:rsidRPr="00A46D4C">
        <w:rPr>
          <w:rFonts w:eastAsiaTheme="minorEastAsia"/>
          <w:lang w:val="ka-GE" w:eastAsia="ja-JP"/>
        </w:rPr>
        <w:t>•         ტვირთამწეობა წყვილ რიგელზე არანაკლებ 3200კგ.</w:t>
      </w:r>
    </w:p>
    <w:p w14:paraId="484EAC25" w14:textId="77777777" w:rsidR="00A46D4C" w:rsidRPr="00A46D4C" w:rsidRDefault="00A46D4C" w:rsidP="00A46D4C">
      <w:pPr>
        <w:tabs>
          <w:tab w:val="left" w:pos="540"/>
        </w:tabs>
        <w:rPr>
          <w:rFonts w:eastAsiaTheme="minorEastAsia"/>
          <w:lang w:val="ka-GE" w:eastAsia="ja-JP"/>
        </w:rPr>
      </w:pPr>
      <w:r w:rsidRPr="00A46D4C">
        <w:rPr>
          <w:rFonts w:eastAsiaTheme="minorEastAsia"/>
          <w:lang w:val="ka-GE" w:eastAsia="ja-JP"/>
        </w:rPr>
        <w:t>•         დიაფრაგმებს უნდა, ჰქონდეთ რიგელების სხვადასხვა სიმაღლეზე გადაადგილების შესაძლებლობა ყოველ 50 მმ-ში.</w:t>
      </w:r>
    </w:p>
    <w:p w14:paraId="0D2EE149" w14:textId="77777777" w:rsidR="00A46D4C" w:rsidRPr="00A46D4C" w:rsidRDefault="00A46D4C" w:rsidP="00A46D4C">
      <w:pPr>
        <w:tabs>
          <w:tab w:val="left" w:pos="540"/>
        </w:tabs>
        <w:rPr>
          <w:rFonts w:eastAsiaTheme="minorEastAsia"/>
          <w:lang w:val="ka-GE" w:eastAsia="ja-JP"/>
        </w:rPr>
      </w:pPr>
      <w:r w:rsidRPr="00A46D4C">
        <w:rPr>
          <w:rFonts w:eastAsiaTheme="minorEastAsia"/>
          <w:lang w:val="ka-GE" w:eastAsia="ja-JP"/>
        </w:rPr>
        <w:t xml:space="preserve">•         35 დიაფრაგმა, დიაფრაგმის სიმაღლე: 4000მმ, </w:t>
      </w:r>
    </w:p>
    <w:p w14:paraId="5A8558D4" w14:textId="77777777" w:rsidR="00A46D4C" w:rsidRPr="00A46D4C" w:rsidRDefault="00A46D4C" w:rsidP="00A46D4C">
      <w:pPr>
        <w:tabs>
          <w:tab w:val="left" w:pos="540"/>
        </w:tabs>
        <w:rPr>
          <w:rFonts w:eastAsiaTheme="minorEastAsia"/>
          <w:lang w:val="ka-GE" w:eastAsia="ja-JP"/>
        </w:rPr>
      </w:pPr>
      <w:r w:rsidRPr="00A46D4C">
        <w:rPr>
          <w:rFonts w:eastAsiaTheme="minorEastAsia"/>
          <w:lang w:val="ka-GE" w:eastAsia="ja-JP"/>
        </w:rPr>
        <w:t xml:space="preserve">•         120 რიგელი, რიგელის  სიგრძე : 2700მმ ;  </w:t>
      </w:r>
    </w:p>
    <w:p w14:paraId="48AD9668" w14:textId="77777777" w:rsidR="00A46D4C" w:rsidRPr="00A46D4C" w:rsidRDefault="00A46D4C" w:rsidP="00A46D4C">
      <w:pPr>
        <w:tabs>
          <w:tab w:val="left" w:pos="540"/>
        </w:tabs>
        <w:rPr>
          <w:rFonts w:eastAsiaTheme="minorEastAsia"/>
          <w:lang w:val="ka-GE" w:eastAsia="ja-JP"/>
        </w:rPr>
      </w:pPr>
      <w:r w:rsidRPr="00A46D4C">
        <w:rPr>
          <w:rFonts w:eastAsiaTheme="minorEastAsia"/>
          <w:lang w:val="ka-GE" w:eastAsia="ja-JP"/>
        </w:rPr>
        <w:t xml:space="preserve">•         8 ცალი სეისმური ჯვარედინი კავშირი. </w:t>
      </w:r>
    </w:p>
    <w:p w14:paraId="572B7BD4" w14:textId="0640A016" w:rsidR="00B34160" w:rsidRDefault="00A46D4C" w:rsidP="00A46D4C">
      <w:pPr>
        <w:tabs>
          <w:tab w:val="left" w:pos="540"/>
        </w:tabs>
        <w:rPr>
          <w:rFonts w:eastAsiaTheme="minorEastAsia"/>
          <w:lang w:val="ka-GE" w:eastAsia="ja-JP"/>
        </w:rPr>
      </w:pPr>
      <w:r w:rsidRPr="00A46D4C">
        <w:rPr>
          <w:rFonts w:eastAsiaTheme="minorEastAsia"/>
          <w:lang w:val="ka-GE" w:eastAsia="ja-JP"/>
        </w:rPr>
        <w:t>•          ორმაგი იატაკის მათანაბრებელი ფირფიტები.</w:t>
      </w:r>
    </w:p>
    <w:p w14:paraId="784A2ED3" w14:textId="77777777" w:rsidR="00A46D4C" w:rsidRDefault="00A46D4C" w:rsidP="00A46D4C">
      <w:pPr>
        <w:rPr>
          <w:rFonts w:eastAsiaTheme="minorEastAsia"/>
          <w:lang w:val="ka-GE" w:eastAsia="ja-JP"/>
        </w:rPr>
      </w:pPr>
    </w:p>
    <w:p w14:paraId="20095815" w14:textId="587F02B8" w:rsidR="00FC59FF" w:rsidRPr="00FC59FF" w:rsidRDefault="00FC59FF" w:rsidP="0038278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 </w:t>
      </w:r>
      <w:r w:rsidR="00BB405E">
        <w:rPr>
          <w:rFonts w:eastAsiaTheme="minorEastAsia"/>
          <w:lang w:val="ka-GE" w:eastAsia="ja-JP"/>
        </w:rPr>
        <w:t xml:space="preserve">დამატებითი ინფორმაციისთვის შეგიძლიათ იხილოთ ნახაზი </w:t>
      </w:r>
      <w:r w:rsidR="00BB405E" w:rsidRPr="00BB405E">
        <w:rPr>
          <w:rFonts w:eastAsiaTheme="minorEastAsia"/>
          <w:b/>
          <w:lang w:val="ka-GE" w:eastAsia="ja-JP"/>
        </w:rPr>
        <w:t>(დანართი 3)</w:t>
      </w:r>
      <w:r w:rsidR="0041583E">
        <w:rPr>
          <w:rFonts w:eastAsiaTheme="minorEastAsia"/>
          <w:b/>
          <w:lang w:val="ka-GE" w:eastAsia="ja-JP"/>
        </w:rPr>
        <w:t>.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4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5" w:name="_Toc534810151"/>
      <w:r>
        <w:t>ინსტრუქცია ტენდერში მონაწილეთათვის</w:t>
      </w:r>
      <w:bookmarkEnd w:id="5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534810154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4E5AD75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</w:t>
      </w:r>
      <w:r w:rsidR="0076770A">
        <w:rPr>
          <w:lang w:val="ka-GE"/>
        </w:rPr>
        <w:t>ბის პირობების განხილვა მოხდება პირადად გამ</w:t>
      </w:r>
      <w:r w:rsidR="00FC59FF">
        <w:rPr>
          <w:lang w:val="ka-GE"/>
        </w:rPr>
        <w:t>ა</w:t>
      </w:r>
      <w:r w:rsidR="0076770A">
        <w:rPr>
          <w:lang w:val="ka-GE"/>
        </w:rPr>
        <w:t xml:space="preserve">რჯვებულ კომპანიასთან. 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534810155"/>
      <w:bookmarkEnd w:id="4"/>
      <w:r>
        <w:t xml:space="preserve">სატენდერო </w:t>
      </w:r>
      <w:r w:rsidR="00605399">
        <w:t>მოთხოვნები</w:t>
      </w:r>
      <w:bookmarkEnd w:id="7"/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715E19A4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156371CD" w14:textId="2311714F" w:rsidR="0076770A" w:rsidRPr="0076770A" w:rsidRDefault="003A756C" w:rsidP="002613AC">
      <w:pPr>
        <w:rPr>
          <w:rFonts w:eastAsiaTheme="minorEastAsia"/>
          <w:b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0FCD6F17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B34160">
        <w:rPr>
          <w:lang w:val="ka-GE"/>
        </w:rPr>
        <w:t xml:space="preserve">2 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534810156"/>
      <w:r>
        <w:t>დამატებითი ინფორმაცი</w:t>
      </w:r>
      <w:bookmarkEnd w:id="8"/>
      <w:r w:rsidR="00910CEE">
        <w:t>ა</w:t>
      </w:r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AE552DB" w14:textId="52B03434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019620C0" w14:textId="66758D46" w:rsidR="00E3757A" w:rsidRDefault="00E3757A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254E6DC5" w14:textId="77777777" w:rsidR="00FA5660" w:rsidRDefault="00FA5660" w:rsidP="009042D2">
      <w:pPr>
        <w:pStyle w:val="a"/>
        <w:jc w:val="left"/>
      </w:pPr>
      <w:r>
        <w:t>დანართი 1:</w:t>
      </w:r>
    </w:p>
    <w:p w14:paraId="41E7C1AB" w14:textId="77777777" w:rsidR="00FA5660" w:rsidRDefault="00FA5660" w:rsidP="00FA5660">
      <w:pPr>
        <w:pStyle w:val="a"/>
        <w:numPr>
          <w:ilvl w:val="0"/>
          <w:numId w:val="0"/>
        </w:numPr>
        <w:ind w:left="360"/>
        <w:jc w:val="left"/>
      </w:pPr>
    </w:p>
    <w:tbl>
      <w:tblPr>
        <w:tblW w:w="7680" w:type="dxa"/>
        <w:tblInd w:w="93" w:type="dxa"/>
        <w:tblLook w:val="04A0" w:firstRow="1" w:lastRow="0" w:firstColumn="1" w:lastColumn="0" w:noHBand="0" w:noVBand="1"/>
      </w:tblPr>
      <w:tblGrid>
        <w:gridCol w:w="3700"/>
        <w:gridCol w:w="2200"/>
        <w:gridCol w:w="1780"/>
      </w:tblGrid>
      <w:tr w:rsidR="00FA5660" w:rsidRPr="00FA5660" w14:paraId="204457AC" w14:textId="77777777" w:rsidTr="00FA5660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BE73C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2ACD5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3E85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</w:tr>
      <w:tr w:rsidR="00FA5660" w:rsidRPr="00FA5660" w14:paraId="56550D37" w14:textId="77777777" w:rsidTr="00FA5660">
        <w:trPr>
          <w:trHeight w:val="9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35C7" w14:textId="77777777" w:rsidR="00FA5660" w:rsidRPr="00FA5660" w:rsidRDefault="00FA5660" w:rsidP="00FA566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დასახელება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FA64" w14:textId="77777777" w:rsidR="00FA5660" w:rsidRPr="00FA5660" w:rsidRDefault="00FA5660" w:rsidP="00FA566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რაოდენობა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CC22" w14:textId="77777777" w:rsidR="00FA5660" w:rsidRPr="00FA5660" w:rsidRDefault="00FA5660" w:rsidP="00FA566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ერთეული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(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დღგ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-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ს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ჩათვლით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)</w:t>
            </w:r>
          </w:p>
        </w:tc>
      </w:tr>
      <w:tr w:rsidR="00FA5660" w:rsidRPr="00FA5660" w14:paraId="74EFABE7" w14:textId="77777777" w:rsidTr="00FA5660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8E128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რიგელი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7DC4" w14:textId="77777777" w:rsidR="00FA5660" w:rsidRPr="00FA5660" w:rsidRDefault="00FA5660" w:rsidP="00FA5660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B7EC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A5660" w:rsidRPr="00FA5660" w14:paraId="0D19C7C3" w14:textId="77777777" w:rsidTr="00FA5660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2AE96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დიაფრაგმა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7919" w14:textId="77777777" w:rsidR="00FA5660" w:rsidRPr="00FA5660" w:rsidRDefault="00FA5660" w:rsidP="00FA5660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8E4C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A5660" w:rsidRPr="00FA5660" w14:paraId="1C59F706" w14:textId="77777777" w:rsidTr="00FA5660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148A0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იატაკის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ორმაგი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 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მათანაბრებელი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ფირფიტა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(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საჭიროებისამებრ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F238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5536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A5660" w:rsidRPr="00FA5660" w14:paraId="105D0F91" w14:textId="77777777" w:rsidTr="00FA5660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66524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სეისმური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  <w:t xml:space="preserve"> 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ჯვარედინი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  <w:t xml:space="preserve"> 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კავშირი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  <w:t xml:space="preserve">.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E640" w14:textId="77777777" w:rsidR="00FA5660" w:rsidRPr="00FA5660" w:rsidRDefault="00FA5660" w:rsidP="00FA5660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0CBA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A5660" w:rsidRPr="00FA5660" w14:paraId="248E69A4" w14:textId="77777777" w:rsidTr="00FA5660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AF8E7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სახარჯი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მასალა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(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სამაგრები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, </w:t>
            </w: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ანკერები</w:t>
            </w: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9DD8" w14:textId="77777777" w:rsidR="00FA5660" w:rsidRPr="00FA5660" w:rsidRDefault="00FA5660" w:rsidP="00FA5660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3ED5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A5660" w:rsidRPr="00FA5660" w14:paraId="02251F70" w14:textId="77777777" w:rsidTr="00FA5660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78097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eastAsia="Times New Roman" w:cs="Sylfaen"/>
                <w:color w:val="000000"/>
                <w:sz w:val="22"/>
                <w:szCs w:val="22"/>
              </w:rPr>
              <w:t>მონტაჟი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C353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0FE9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A5660" w:rsidRPr="00FA5660" w14:paraId="7B6E8301" w14:textId="77777777" w:rsidTr="00FA5660">
        <w:trPr>
          <w:trHeight w:val="42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AB3B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F0B5" w14:textId="77777777" w:rsidR="00FA5660" w:rsidRPr="00FA5660" w:rsidRDefault="00FA5660" w:rsidP="00FA5660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22"/>
                <w:szCs w:val="22"/>
              </w:rPr>
            </w:pPr>
            <w:r w:rsidRPr="00FA5660">
              <w:rPr>
                <w:rFonts w:eastAsia="Times New Roman" w:cs="Sylfaen"/>
                <w:b/>
                <w:bCs/>
                <w:color w:val="FF0000"/>
                <w:sz w:val="22"/>
                <w:szCs w:val="22"/>
              </w:rPr>
              <w:t>ჯამი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1416" w14:textId="77777777" w:rsidR="00FA5660" w:rsidRPr="00FA5660" w:rsidRDefault="00FA5660" w:rsidP="00FA5660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A566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</w:tbl>
    <w:p w14:paraId="11070DAB" w14:textId="4CD5D20B" w:rsidR="0016141B" w:rsidRDefault="00E3757A" w:rsidP="009042D2">
      <w:pPr>
        <w:pStyle w:val="a"/>
        <w:jc w:val="left"/>
      </w:pPr>
      <w:r w:rsidRPr="0016141B">
        <w:br w:type="page"/>
      </w:r>
      <w:bookmarkStart w:id="9" w:name="_Toc534810160"/>
      <w:r w:rsidR="0016141B">
        <w:lastRenderedPageBreak/>
        <w:t>დანართი 2: საბანკო რეკვიზიტები</w:t>
      </w:r>
      <w:bookmarkEnd w:id="9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39106625" w14:textId="77777777" w:rsid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</w:p>
    <w:p w14:paraId="452B6AF7" w14:textId="4CCF8AE7" w:rsidR="00342FB7" w:rsidRPr="004123B0" w:rsidRDefault="00342FB7" w:rsidP="004123B0">
      <w:pPr>
        <w:pStyle w:val="a0"/>
        <w:numPr>
          <w:ilvl w:val="0"/>
          <w:numId w:val="0"/>
        </w:numPr>
        <w:ind w:left="360" w:hanging="360"/>
        <w:rPr>
          <w:b/>
          <w:bCs w:val="0"/>
          <w:color w:val="FF671B"/>
          <w:sz w:val="24"/>
          <w:lang w:val="ka-GE"/>
        </w:rPr>
      </w:pPr>
    </w:p>
    <w:sectPr w:rsidR="00342FB7" w:rsidRPr="004123B0" w:rsidSect="00806106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4A92E" w14:textId="77777777" w:rsidR="00CA7D93" w:rsidRDefault="00CA7D93" w:rsidP="002E7950">
      <w:r>
        <w:separator/>
      </w:r>
    </w:p>
  </w:endnote>
  <w:endnote w:type="continuationSeparator" w:id="0">
    <w:p w14:paraId="0454C7E7" w14:textId="77777777" w:rsidR="00CA7D93" w:rsidRDefault="00CA7D9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C1B5155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46D4C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46D4C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B6E97" w14:textId="77777777" w:rsidR="00CA7D93" w:rsidRDefault="00CA7D93" w:rsidP="002E7950">
      <w:r>
        <w:separator/>
      </w:r>
    </w:p>
  </w:footnote>
  <w:footnote w:type="continuationSeparator" w:id="0">
    <w:p w14:paraId="52CFBC4D" w14:textId="77777777" w:rsidR="00CA7D93" w:rsidRDefault="00CA7D9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0DB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181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2FB7"/>
    <w:rsid w:val="003431D6"/>
    <w:rsid w:val="00343976"/>
    <w:rsid w:val="00343C27"/>
    <w:rsid w:val="003441A2"/>
    <w:rsid w:val="00344CD0"/>
    <w:rsid w:val="0034508D"/>
    <w:rsid w:val="003459C0"/>
    <w:rsid w:val="0034677B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3B0"/>
    <w:rsid w:val="00412818"/>
    <w:rsid w:val="004129C5"/>
    <w:rsid w:val="004131A7"/>
    <w:rsid w:val="004131EF"/>
    <w:rsid w:val="00414728"/>
    <w:rsid w:val="004154E6"/>
    <w:rsid w:val="00415766"/>
    <w:rsid w:val="0041583E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3FE5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5DD1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0A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587A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59D8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3449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D4C"/>
    <w:rsid w:val="00A47108"/>
    <w:rsid w:val="00A51A3A"/>
    <w:rsid w:val="00A53D41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6C04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4160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05E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D93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263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566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59FF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6C41CBE7-EE73-4FF3-9BDB-7408FECC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6ECDDBC-89D6-4EF5-ACD4-C79C7809C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7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Gia Gogiberidze</cp:lastModifiedBy>
  <cp:revision>50</cp:revision>
  <cp:lastPrinted>2018-12-25T15:48:00Z</cp:lastPrinted>
  <dcterms:created xsi:type="dcterms:W3CDTF">2018-12-26T16:22:00Z</dcterms:created>
  <dcterms:modified xsi:type="dcterms:W3CDTF">2019-07-26T14:25:00Z</dcterms:modified>
</cp:coreProperties>
</file>