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AE6A6" w14:textId="66B0B574" w:rsidR="004B7E41" w:rsidRPr="00687122" w:rsidRDefault="008D6F3D" w:rsidP="00F234BE">
      <w:pPr>
        <w:rPr>
          <w:rFonts w:ascii="Sylfaen" w:hAnsi="Sylfaen"/>
          <w:lang w:val="ka-GE"/>
        </w:rPr>
      </w:pPr>
      <w:r w:rsidRPr="00B77ED3">
        <w:rPr>
          <w:rFonts w:ascii="Sylfaen" w:hAnsi="Sylfaen"/>
          <w:b/>
          <w:bCs/>
          <w:lang w:val="ka-GE"/>
        </w:rPr>
        <w:t>შპს ჰაიდელბერგცემენტ ჯორჯია</w:t>
      </w:r>
      <w:r>
        <w:rPr>
          <w:rFonts w:ascii="Sylfaen" w:hAnsi="Sylfaen"/>
          <w:lang w:val="ka-GE"/>
        </w:rPr>
        <w:t xml:space="preserve"> აცხადებს ფასთა გამოკითხვას </w:t>
      </w:r>
      <w:r w:rsidR="00687122">
        <w:rPr>
          <w:rFonts w:ascii="Sylfaen" w:hAnsi="Sylfaen"/>
          <w:lang w:val="ka-GE"/>
        </w:rPr>
        <w:t>რუს</w:t>
      </w:r>
      <w:r w:rsidR="00071A7E">
        <w:rPr>
          <w:rFonts w:ascii="Sylfaen" w:hAnsi="Sylfaen"/>
          <w:lang w:val="ka-GE"/>
        </w:rPr>
        <w:t>თ</w:t>
      </w:r>
      <w:r w:rsidR="00687122">
        <w:rPr>
          <w:rFonts w:ascii="Sylfaen" w:hAnsi="Sylfaen"/>
          <w:lang w:val="ka-GE"/>
        </w:rPr>
        <w:t>ავის ქარხანაში თბომავლების სერვისზე</w:t>
      </w:r>
    </w:p>
    <w:p w14:paraId="1720FDFE" w14:textId="77777777" w:rsidR="0065130A" w:rsidRDefault="0065130A" w:rsidP="00F234BE">
      <w:pPr>
        <w:rPr>
          <w:rFonts w:ascii="Sylfaen" w:hAnsi="Sylfaen"/>
          <w:lang w:val="ka-GE"/>
        </w:rPr>
      </w:pPr>
    </w:p>
    <w:p w14:paraId="69AC1146" w14:textId="1976C2B2" w:rsidR="007673F8" w:rsidRPr="009A3DB5" w:rsidRDefault="007673F8" w:rsidP="007673F8">
      <w:pPr>
        <w:rPr>
          <w:rFonts w:cs="Arial"/>
          <w:b/>
          <w:bCs/>
          <w:lang w:val="ka-GE"/>
        </w:rPr>
      </w:pPr>
      <w:r w:rsidRPr="009A3DB5">
        <w:rPr>
          <w:rFonts w:cs="Arial"/>
          <w:b/>
          <w:bCs/>
          <w:lang w:val="ka-GE"/>
        </w:rPr>
        <w:t>ს</w:t>
      </w:r>
      <w:r w:rsidR="009F5E9D">
        <w:rPr>
          <w:rFonts w:cs="Arial"/>
          <w:b/>
          <w:bCs/>
          <w:lang w:val="ka-GE"/>
        </w:rPr>
        <w:t>ამუშაოს აღწერილობა</w:t>
      </w:r>
      <w:r w:rsidRPr="009A3DB5">
        <w:rPr>
          <w:rFonts w:cs="Arial"/>
          <w:b/>
          <w:bCs/>
          <w:lang w:val="ka-GE"/>
        </w:rPr>
        <w:t xml:space="preserve">: </w:t>
      </w:r>
    </w:p>
    <w:p w14:paraId="091FA9A9" w14:textId="6C06BBC9" w:rsidR="007673F8" w:rsidRPr="00C06D74" w:rsidRDefault="00071A7E" w:rsidP="008D744E">
      <w:pPr>
        <w:pStyle w:val="ListParagraph"/>
        <w:numPr>
          <w:ilvl w:val="0"/>
          <w:numId w:val="4"/>
        </w:numPr>
        <w:rPr>
          <w:rFonts w:cstheme="minorHAnsi"/>
          <w:lang w:val="ka-GE"/>
        </w:rPr>
      </w:pPr>
      <w:r>
        <w:rPr>
          <w:rFonts w:cstheme="minorHAnsi"/>
          <w:lang w:val="ka-GE"/>
        </w:rPr>
        <w:t xml:space="preserve">რუსთავის ქარხანაში არსებულ </w:t>
      </w:r>
      <w:r w:rsidR="00A54E39">
        <w:rPr>
          <w:rFonts w:cstheme="minorHAnsi"/>
          <w:lang w:val="ka-GE"/>
        </w:rPr>
        <w:t xml:space="preserve">2 </w:t>
      </w:r>
      <w:r>
        <w:rPr>
          <w:rFonts w:cstheme="minorHAnsi"/>
          <w:lang w:val="ka-GE"/>
        </w:rPr>
        <w:t>თბომავ</w:t>
      </w:r>
      <w:r w:rsidR="00A54E39">
        <w:rPr>
          <w:rFonts w:cstheme="minorHAnsi"/>
          <w:lang w:val="ka-GE"/>
        </w:rPr>
        <w:t>ლის</w:t>
      </w:r>
      <w:r w:rsidR="00E92515">
        <w:rPr>
          <w:rFonts w:cstheme="minorHAnsi"/>
          <w:lang w:val="ka-GE"/>
        </w:rPr>
        <w:t xml:space="preserve"> სერვისი</w:t>
      </w:r>
    </w:p>
    <w:p w14:paraId="7042CF36" w14:textId="5E710402" w:rsidR="008D744E" w:rsidRDefault="00EE3FD7" w:rsidP="008D744E">
      <w:pPr>
        <w:pStyle w:val="ListParagraph"/>
        <w:numPr>
          <w:ilvl w:val="0"/>
          <w:numId w:val="4"/>
        </w:numPr>
        <w:rPr>
          <w:rFonts w:cstheme="minorHAnsi"/>
          <w:lang w:val="ka-GE"/>
        </w:rPr>
      </w:pPr>
      <w:r>
        <w:rPr>
          <w:rFonts w:cstheme="minorHAnsi"/>
          <w:lang w:val="ka-GE"/>
        </w:rPr>
        <w:t>თბომავლებ</w:t>
      </w:r>
      <w:r w:rsidR="003750E1">
        <w:rPr>
          <w:rFonts w:cstheme="minorHAnsi"/>
          <w:lang w:val="ka-GE"/>
        </w:rPr>
        <w:t xml:space="preserve">ი საჭიროა </w:t>
      </w:r>
      <w:r w:rsidR="00155413">
        <w:rPr>
          <w:rFonts w:cstheme="minorHAnsi"/>
          <w:lang w:val="ka-GE"/>
        </w:rPr>
        <w:t>შენარჩუნდეს მუშა მდგომარეობაში</w:t>
      </w:r>
    </w:p>
    <w:p w14:paraId="78317C55" w14:textId="21095B74" w:rsidR="00155413" w:rsidRDefault="00155413" w:rsidP="008D744E">
      <w:pPr>
        <w:pStyle w:val="ListParagraph"/>
        <w:numPr>
          <w:ilvl w:val="0"/>
          <w:numId w:val="4"/>
        </w:numPr>
        <w:rPr>
          <w:rFonts w:cstheme="minorHAnsi"/>
          <w:lang w:val="ka-GE"/>
        </w:rPr>
      </w:pPr>
      <w:r>
        <w:rPr>
          <w:rFonts w:cstheme="minorHAnsi"/>
          <w:lang w:val="ka-GE"/>
        </w:rPr>
        <w:t>კომპანია ვალდებული იქნება დაათვალიეროს თბომავლები</w:t>
      </w:r>
      <w:r w:rsidR="003D6E00">
        <w:rPr>
          <w:rFonts w:cstheme="minorHAnsi"/>
          <w:lang w:val="ka-GE"/>
        </w:rPr>
        <w:t xml:space="preserve"> რეგულარულად</w:t>
      </w:r>
      <w:r>
        <w:rPr>
          <w:rFonts w:cstheme="minorHAnsi"/>
          <w:lang w:val="ka-GE"/>
        </w:rPr>
        <w:t xml:space="preserve"> და </w:t>
      </w:r>
      <w:r w:rsidR="003D6E00">
        <w:rPr>
          <w:rFonts w:cstheme="minorHAnsi"/>
          <w:lang w:val="ka-GE"/>
        </w:rPr>
        <w:t xml:space="preserve">შეატყობინოს ყველა დაზიანება </w:t>
      </w:r>
      <w:r w:rsidR="001C6200">
        <w:rPr>
          <w:rFonts w:cstheme="minorHAnsi"/>
          <w:lang w:val="ka-GE"/>
        </w:rPr>
        <w:t>ჰაიდელბერცემენტის ინჟინერ ტექნიკურ პერსონალს</w:t>
      </w:r>
    </w:p>
    <w:p w14:paraId="7C8D3269" w14:textId="1EA637A5" w:rsidR="005D46C8" w:rsidRDefault="005D46C8" w:rsidP="008D744E">
      <w:pPr>
        <w:pStyle w:val="ListParagraph"/>
        <w:numPr>
          <w:ilvl w:val="0"/>
          <w:numId w:val="4"/>
        </w:numPr>
        <w:rPr>
          <w:rFonts w:cstheme="minorHAnsi"/>
          <w:lang w:val="ka-GE"/>
        </w:rPr>
      </w:pPr>
      <w:r>
        <w:rPr>
          <w:rFonts w:cstheme="minorHAnsi"/>
          <w:lang w:val="ka-GE"/>
        </w:rPr>
        <w:t xml:space="preserve">კომპანია ვალდებული იქნება </w:t>
      </w:r>
      <w:r w:rsidR="006178FD">
        <w:rPr>
          <w:rFonts w:cstheme="minorHAnsi"/>
          <w:lang w:val="ka-GE"/>
        </w:rPr>
        <w:t>შეადგინოს თბომავლის გამართულად მუშაობისთვის საჭირო მასალების სია</w:t>
      </w:r>
    </w:p>
    <w:p w14:paraId="278D3F88" w14:textId="6100BD4B" w:rsidR="008A10D0" w:rsidRPr="00C06D74" w:rsidRDefault="008A10D0" w:rsidP="008D744E">
      <w:pPr>
        <w:pStyle w:val="ListParagraph"/>
        <w:numPr>
          <w:ilvl w:val="0"/>
          <w:numId w:val="4"/>
        </w:numPr>
        <w:rPr>
          <w:rFonts w:cstheme="minorHAnsi"/>
          <w:lang w:val="ka-GE"/>
        </w:rPr>
      </w:pPr>
      <w:r>
        <w:rPr>
          <w:rFonts w:cstheme="minorHAnsi"/>
          <w:lang w:val="ka-GE"/>
        </w:rPr>
        <w:t>კომპანია მზად უნდა იყოს ქარხანაში ავარიის შემთხვევაში არასამუშაო საათებში გამოძახებისთვის ან ზეგანაკვეთური სამუშაოსთვის.</w:t>
      </w:r>
    </w:p>
    <w:p w14:paraId="00205BE3" w14:textId="30F86C4A" w:rsidR="00C06D74" w:rsidRPr="008A10D0" w:rsidRDefault="00E92515" w:rsidP="008A10D0">
      <w:pPr>
        <w:pStyle w:val="ListParagraph"/>
        <w:numPr>
          <w:ilvl w:val="0"/>
          <w:numId w:val="4"/>
        </w:numPr>
        <w:rPr>
          <w:rFonts w:eastAsia="Times New Roman" w:cstheme="minorHAnsi"/>
          <w:color w:val="141B3D"/>
          <w:lang w:val="en-US"/>
        </w:rPr>
      </w:pPr>
      <w:r>
        <w:rPr>
          <w:rFonts w:cstheme="minorHAnsi"/>
          <w:lang w:val="ka-GE"/>
        </w:rPr>
        <w:t>მუშა პერსონალი უნდა იყოს აღჭურვილი ყველა საჭირო ინ</w:t>
      </w:r>
      <w:r w:rsidR="00A54E39">
        <w:rPr>
          <w:rFonts w:cstheme="minorHAnsi"/>
          <w:lang w:val="ka-GE"/>
        </w:rPr>
        <w:t>დივიდუალური დაცვის საშუალებებით.</w:t>
      </w:r>
    </w:p>
    <w:p w14:paraId="5AF3504A" w14:textId="170D4284" w:rsidR="00DF45AB" w:rsidRDefault="00DF45AB" w:rsidP="00DF45AB">
      <w:pPr>
        <w:ind w:left="360"/>
        <w:rPr>
          <w:rFonts w:cs="Arial"/>
          <w:b/>
          <w:bCs/>
          <w:lang w:val="ka-GE"/>
        </w:rPr>
      </w:pPr>
      <w:r w:rsidRPr="002207B1">
        <w:rPr>
          <w:rFonts w:cs="Arial"/>
          <w:b/>
          <w:bCs/>
          <w:lang w:val="ka-GE"/>
        </w:rPr>
        <w:t xml:space="preserve">გთხოვთ </w:t>
      </w:r>
      <w:r w:rsidR="002207B1" w:rsidRPr="002207B1">
        <w:rPr>
          <w:rFonts w:cs="Arial"/>
          <w:b/>
          <w:bCs/>
          <w:lang w:val="ka-GE"/>
        </w:rPr>
        <w:t>ფასი დააფიქსიროთ შემდეგი პირობებით</w:t>
      </w:r>
      <w:r w:rsidR="002207B1">
        <w:rPr>
          <w:rFonts w:cs="Arial"/>
          <w:b/>
          <w:bCs/>
          <w:lang w:val="ka-GE"/>
        </w:rPr>
        <w:t>:</w:t>
      </w:r>
    </w:p>
    <w:p w14:paraId="68DBD3CE" w14:textId="5A46D9E0" w:rsidR="002207B1" w:rsidRDefault="009E76FF" w:rsidP="002207B1">
      <w:pPr>
        <w:pStyle w:val="ListParagraph"/>
        <w:numPr>
          <w:ilvl w:val="0"/>
          <w:numId w:val="6"/>
        </w:numPr>
        <w:rPr>
          <w:rFonts w:cs="Arial"/>
          <w:lang w:val="ka-GE"/>
        </w:rPr>
      </w:pPr>
      <w:r>
        <w:rPr>
          <w:rFonts w:cs="Arial"/>
          <w:lang w:val="ka-GE"/>
        </w:rPr>
        <w:t>ფასი საჭიროა დაფიქსირდეს ერთი თბომავლის სერვისზე</w:t>
      </w:r>
      <w:r w:rsidR="00155413">
        <w:rPr>
          <w:rFonts w:cs="Arial"/>
          <w:lang w:val="ka-GE"/>
        </w:rPr>
        <w:t xml:space="preserve"> ერთი თვის განმავლობაში</w:t>
      </w:r>
    </w:p>
    <w:p w14:paraId="4FA3DA62" w14:textId="51AE38E4" w:rsidR="009E76FF" w:rsidRPr="002207B1" w:rsidRDefault="009E76FF" w:rsidP="002207B1">
      <w:pPr>
        <w:pStyle w:val="ListParagraph"/>
        <w:numPr>
          <w:ilvl w:val="0"/>
          <w:numId w:val="6"/>
        </w:numPr>
        <w:rPr>
          <w:rFonts w:cs="Arial"/>
          <w:lang w:val="ka-GE"/>
        </w:rPr>
      </w:pPr>
      <w:r>
        <w:rPr>
          <w:rFonts w:cs="Arial"/>
          <w:lang w:val="ka-GE"/>
        </w:rPr>
        <w:t xml:space="preserve">ფასი საჭიროა დაფიქსირდეს </w:t>
      </w:r>
      <w:r w:rsidR="00232937">
        <w:rPr>
          <w:rFonts w:cs="Arial"/>
          <w:lang w:val="ka-GE"/>
        </w:rPr>
        <w:t>ლარში დღგ-ს გარეშე.</w:t>
      </w:r>
    </w:p>
    <w:p w14:paraId="6DCB0507" w14:textId="77777777" w:rsidR="005743AB" w:rsidRDefault="005743AB" w:rsidP="00765A41">
      <w:pPr>
        <w:rPr>
          <w:rFonts w:cs="Arial"/>
          <w:lang w:val="ka-GE"/>
        </w:rPr>
      </w:pPr>
    </w:p>
    <w:p w14:paraId="2A1B6979" w14:textId="77777777" w:rsidR="005743AB" w:rsidRDefault="005743AB" w:rsidP="005743AB">
      <w:pPr>
        <w:rPr>
          <w:rFonts w:ascii="Sylfaen" w:hAnsi="Sylfaen"/>
          <w:b/>
          <w:bCs/>
          <w:lang w:val="ka-GE"/>
        </w:rPr>
      </w:pPr>
      <w:r w:rsidRPr="009F530E">
        <w:rPr>
          <w:rFonts w:ascii="Sylfaen" w:hAnsi="Sylfaen"/>
          <w:b/>
          <w:bCs/>
          <w:lang w:val="ka-GE"/>
        </w:rPr>
        <w:t>ფასთა გამოკითხვაში მონაწილეობის მისაღებად:</w:t>
      </w:r>
    </w:p>
    <w:p w14:paraId="4F4615A9" w14:textId="327E42F9" w:rsidR="00A44ACD" w:rsidRPr="009F530E" w:rsidRDefault="00A44ACD" w:rsidP="005743AB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მონაწილეობის მისაღებად აუცილებელია მსგავს ს</w:t>
      </w:r>
      <w:r w:rsidR="00AE4E00">
        <w:rPr>
          <w:rFonts w:ascii="Sylfaen" w:hAnsi="Sylfaen"/>
          <w:b/>
          <w:bCs/>
          <w:lang w:val="ka-GE"/>
        </w:rPr>
        <w:t>ფეროში საქმიანობის გამოცდილება.</w:t>
      </w:r>
    </w:p>
    <w:p w14:paraId="1F4F3487" w14:textId="5289FF66" w:rsidR="00CB7EA5" w:rsidRDefault="008A5384" w:rsidP="00F234BE">
      <w:pPr>
        <w:rPr>
          <w:rFonts w:ascii="Sylfaen" w:hAnsi="Sylfaen" w:cs="Arial"/>
          <w:lang w:val="ka-GE"/>
        </w:rPr>
      </w:pPr>
      <w:r>
        <w:rPr>
          <w:rFonts w:ascii="Sylfaen" w:hAnsi="Sylfaen" w:cs="Arial"/>
          <w:lang w:val="ka-GE"/>
        </w:rPr>
        <w:t>გთხოვთ გადმოგვიგზავნოთ ქვემოთ ჩამოთვლილი დოკუმენტაცია მისამართზე</w:t>
      </w:r>
      <w:r w:rsidR="003B3C8E">
        <w:rPr>
          <w:rFonts w:ascii="Sylfaen" w:hAnsi="Sylfaen" w:cs="Arial"/>
          <w:lang w:val="en-US"/>
        </w:rPr>
        <w:t xml:space="preserve"> </w:t>
      </w:r>
      <w:hyperlink r:id="rId5" w:history="1">
        <w:r w:rsidR="003B3C8E" w:rsidRPr="00C26AB5">
          <w:rPr>
            <w:rStyle w:val="Hyperlink"/>
            <w:rFonts w:ascii="Sylfaen" w:hAnsi="Sylfaen" w:cs="Arial"/>
            <w:lang w:val="en-US"/>
          </w:rPr>
          <w:t>Giorgi.Otarashvili@heidelbergcement.ge</w:t>
        </w:r>
      </w:hyperlink>
      <w:r w:rsidR="003B3C8E">
        <w:rPr>
          <w:rFonts w:ascii="Sylfaen" w:hAnsi="Sylfaen" w:cs="Arial"/>
          <w:lang w:val="en-US"/>
        </w:rPr>
        <w:t xml:space="preserve"> </w:t>
      </w:r>
      <w:r w:rsidR="003B3C8E">
        <w:rPr>
          <w:rFonts w:ascii="Sylfaen" w:hAnsi="Sylfaen" w:cs="Arial"/>
          <w:lang w:val="ka-GE"/>
        </w:rPr>
        <w:t xml:space="preserve">არაუგვიანეს </w:t>
      </w:r>
      <w:r w:rsidR="00A54E39">
        <w:rPr>
          <w:rFonts w:ascii="Sylfaen" w:hAnsi="Sylfaen" w:cs="Arial"/>
          <w:lang w:val="ka-GE"/>
        </w:rPr>
        <w:t>10</w:t>
      </w:r>
      <w:r w:rsidR="003B3C8E">
        <w:rPr>
          <w:rFonts w:ascii="Sylfaen" w:hAnsi="Sylfaen" w:cs="Arial"/>
          <w:lang w:val="ka-GE"/>
        </w:rPr>
        <w:t>.</w:t>
      </w:r>
      <w:r w:rsidR="008A10D0">
        <w:rPr>
          <w:rFonts w:ascii="Sylfaen" w:hAnsi="Sylfaen" w:cs="Arial"/>
          <w:lang w:val="en-US"/>
        </w:rPr>
        <w:t>0</w:t>
      </w:r>
      <w:r w:rsidR="00A54E39">
        <w:rPr>
          <w:rFonts w:ascii="Sylfaen" w:hAnsi="Sylfaen" w:cs="Arial"/>
          <w:lang w:val="ka-GE"/>
        </w:rPr>
        <w:t>3</w:t>
      </w:r>
      <w:r w:rsidR="003B3C8E">
        <w:rPr>
          <w:rFonts w:ascii="Sylfaen" w:hAnsi="Sylfaen" w:cs="Arial"/>
          <w:lang w:val="ka-GE"/>
        </w:rPr>
        <w:t>.202</w:t>
      </w:r>
      <w:r w:rsidR="008A10D0">
        <w:rPr>
          <w:rFonts w:ascii="Sylfaen" w:hAnsi="Sylfaen" w:cs="Arial"/>
          <w:lang w:val="en-US"/>
        </w:rPr>
        <w:t>4</w:t>
      </w:r>
      <w:r w:rsidR="00CB7EA5">
        <w:rPr>
          <w:rFonts w:ascii="Sylfaen" w:hAnsi="Sylfaen" w:cs="Arial"/>
          <w:lang w:val="ka-GE"/>
        </w:rPr>
        <w:t>.</w:t>
      </w:r>
    </w:p>
    <w:p w14:paraId="349A4301" w14:textId="2FD68631" w:rsidR="00CB7EA5" w:rsidRDefault="00CB7EA5" w:rsidP="00CB7EA5">
      <w:pPr>
        <w:pStyle w:val="ListParagraph"/>
        <w:numPr>
          <w:ilvl w:val="0"/>
          <w:numId w:val="2"/>
        </w:numPr>
        <w:rPr>
          <w:rFonts w:ascii="Sylfaen" w:hAnsi="Sylfaen" w:cs="Arial"/>
          <w:lang w:val="ka-GE"/>
        </w:rPr>
      </w:pPr>
      <w:r>
        <w:rPr>
          <w:rFonts w:ascii="Sylfaen" w:hAnsi="Sylfaen" w:cs="Arial"/>
          <w:lang w:val="ka-GE"/>
        </w:rPr>
        <w:t xml:space="preserve">კომპანიის აღწერა/პრეზენტაცია </w:t>
      </w:r>
    </w:p>
    <w:p w14:paraId="31202E26" w14:textId="3D396895" w:rsidR="00A44ACD" w:rsidRDefault="00A44ACD" w:rsidP="00A44ACD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თუ გითანამშრომლიათ</w:t>
      </w:r>
      <w:r w:rsidR="008F4323">
        <w:rPr>
          <w:rFonts w:ascii="Sylfaen" w:hAnsi="Sylfaen"/>
          <w:lang w:val="ka-GE"/>
        </w:rPr>
        <w:t xml:space="preserve"> სხვა</w:t>
      </w:r>
      <w:r>
        <w:rPr>
          <w:rFonts w:ascii="Sylfaen" w:hAnsi="Sylfaen"/>
          <w:lang w:val="ka-GE"/>
        </w:rPr>
        <w:t xml:space="preserve"> დიდ კომპანიებთან მათი ჩამონათვალი.</w:t>
      </w:r>
    </w:p>
    <w:p w14:paraId="5E6DFD3C" w14:textId="274BFA51" w:rsidR="00C06D74" w:rsidRPr="00C06D74" w:rsidRDefault="00C06D74" w:rsidP="00C06D74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C06D74">
        <w:rPr>
          <w:rFonts w:ascii="Sylfaen" w:hAnsi="Sylfaen"/>
          <w:lang w:val="ka-GE"/>
        </w:rPr>
        <w:t xml:space="preserve">თქვენი კომპანიის საკუთრებაში არსებული </w:t>
      </w:r>
      <w:r w:rsidR="00291633">
        <w:rPr>
          <w:rFonts w:ascii="Sylfaen" w:hAnsi="Sylfaen"/>
          <w:lang w:val="ka-GE"/>
        </w:rPr>
        <w:t>ამწე კრანის სურათები</w:t>
      </w:r>
    </w:p>
    <w:p w14:paraId="5B6924E3" w14:textId="77777777" w:rsidR="00CB7EA5" w:rsidRDefault="00CB7EA5" w:rsidP="005E2BE4">
      <w:pPr>
        <w:rPr>
          <w:rFonts w:ascii="Sylfaen" w:hAnsi="Sylfaen" w:cs="Arial"/>
          <w:lang w:val="ka-GE"/>
        </w:rPr>
      </w:pPr>
    </w:p>
    <w:p w14:paraId="6D28B313" w14:textId="77777777" w:rsidR="007F2A38" w:rsidRDefault="007F2A38" w:rsidP="007F2A3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დამატებითი ინფორმაციისთვის გთხოვთ მიმართეთ:</w:t>
      </w:r>
    </w:p>
    <w:p w14:paraId="4D6ABF96" w14:textId="06E79FC6" w:rsidR="007F2A38" w:rsidRPr="003D5103" w:rsidRDefault="007F2A38" w:rsidP="007F2A38">
      <w:pPr>
        <w:rPr>
          <w:lang w:val="ka-GE"/>
        </w:rPr>
      </w:pPr>
      <w:r w:rsidRPr="003D5103">
        <w:rPr>
          <w:rFonts w:ascii="Sylfaen" w:hAnsi="Sylfaen"/>
          <w:lang w:val="ka-GE"/>
        </w:rPr>
        <w:t xml:space="preserve">Email: </w:t>
      </w:r>
      <w:hyperlink r:id="rId6" w:history="1">
        <w:r w:rsidRPr="00C26AB5">
          <w:rPr>
            <w:rStyle w:val="Hyperlink"/>
            <w:rFonts w:ascii="Sylfaen" w:hAnsi="Sylfaen" w:cs="Arial"/>
            <w:lang w:val="en-US"/>
          </w:rPr>
          <w:t>Giorgi.Otarashvili@heidelbergcement.ge</w:t>
        </w:r>
      </w:hyperlink>
    </w:p>
    <w:p w14:paraId="1344B5B0" w14:textId="37DF74AE" w:rsidR="007F2A38" w:rsidRPr="003D5103" w:rsidRDefault="007F2A38" w:rsidP="007F2A38">
      <w:pPr>
        <w:rPr>
          <w:rFonts w:ascii="Sylfaen" w:hAnsi="Sylfaen"/>
          <w:lang w:val="ka-GE"/>
        </w:rPr>
      </w:pPr>
      <w:r w:rsidRPr="003D5103">
        <w:rPr>
          <w:rFonts w:ascii="Sylfaen" w:hAnsi="Sylfaen"/>
          <w:lang w:val="ka-GE"/>
        </w:rPr>
        <w:t>TEL: 5</w:t>
      </w:r>
      <w:r>
        <w:rPr>
          <w:rFonts w:ascii="Sylfaen" w:hAnsi="Sylfaen"/>
          <w:lang w:val="ka-GE"/>
        </w:rPr>
        <w:t>55 43 11 91</w:t>
      </w:r>
    </w:p>
    <w:p w14:paraId="7897F430" w14:textId="77777777" w:rsidR="005E2BE4" w:rsidRPr="005E2BE4" w:rsidRDefault="005E2BE4" w:rsidP="005E2BE4">
      <w:pPr>
        <w:rPr>
          <w:rFonts w:ascii="Sylfaen" w:hAnsi="Sylfaen" w:cs="Arial"/>
          <w:lang w:val="ka-GE"/>
        </w:rPr>
      </w:pPr>
    </w:p>
    <w:sectPr w:rsidR="005E2BE4" w:rsidRPr="005E2B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148B"/>
    <w:multiLevelType w:val="hybridMultilevel"/>
    <w:tmpl w:val="7DD023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B05957"/>
    <w:multiLevelType w:val="hybridMultilevel"/>
    <w:tmpl w:val="5FE43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54888"/>
    <w:multiLevelType w:val="hybridMultilevel"/>
    <w:tmpl w:val="BDF29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E1706"/>
    <w:multiLevelType w:val="multilevel"/>
    <w:tmpl w:val="DA12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C01A42"/>
    <w:multiLevelType w:val="multilevel"/>
    <w:tmpl w:val="F9CE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3DA3ABC"/>
    <w:multiLevelType w:val="hybridMultilevel"/>
    <w:tmpl w:val="FCC26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236311">
    <w:abstractNumId w:val="4"/>
  </w:num>
  <w:num w:numId="2" w16cid:durableId="1975402486">
    <w:abstractNumId w:val="5"/>
  </w:num>
  <w:num w:numId="3" w16cid:durableId="610477367">
    <w:abstractNumId w:val="2"/>
  </w:num>
  <w:num w:numId="4" w16cid:durableId="858935598">
    <w:abstractNumId w:val="1"/>
  </w:num>
  <w:num w:numId="5" w16cid:durableId="404886497">
    <w:abstractNumId w:val="3"/>
  </w:num>
  <w:num w:numId="6" w16cid:durableId="1854103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0C6"/>
    <w:rsid w:val="00057011"/>
    <w:rsid w:val="000615CD"/>
    <w:rsid w:val="00071A7E"/>
    <w:rsid w:val="00155413"/>
    <w:rsid w:val="001C6200"/>
    <w:rsid w:val="002207B1"/>
    <w:rsid w:val="00232937"/>
    <w:rsid w:val="00291633"/>
    <w:rsid w:val="002E42E1"/>
    <w:rsid w:val="003750E1"/>
    <w:rsid w:val="003B3C8E"/>
    <w:rsid w:val="003D6E00"/>
    <w:rsid w:val="003F6A5A"/>
    <w:rsid w:val="004B7E41"/>
    <w:rsid w:val="005743AB"/>
    <w:rsid w:val="005D46C8"/>
    <w:rsid w:val="005E2BE4"/>
    <w:rsid w:val="006178FD"/>
    <w:rsid w:val="0065130A"/>
    <w:rsid w:val="00687122"/>
    <w:rsid w:val="00727A6D"/>
    <w:rsid w:val="00765A41"/>
    <w:rsid w:val="007673F8"/>
    <w:rsid w:val="007D1101"/>
    <w:rsid w:val="007F2A38"/>
    <w:rsid w:val="008A10D0"/>
    <w:rsid w:val="008A5384"/>
    <w:rsid w:val="008D6F3D"/>
    <w:rsid w:val="008D744E"/>
    <w:rsid w:val="008F4323"/>
    <w:rsid w:val="00927670"/>
    <w:rsid w:val="00934216"/>
    <w:rsid w:val="00965EAB"/>
    <w:rsid w:val="009E76FF"/>
    <w:rsid w:val="009F5E9D"/>
    <w:rsid w:val="00A44ACD"/>
    <w:rsid w:val="00A54E39"/>
    <w:rsid w:val="00AE4E00"/>
    <w:rsid w:val="00B57995"/>
    <w:rsid w:val="00BD3A0F"/>
    <w:rsid w:val="00C06D74"/>
    <w:rsid w:val="00C42302"/>
    <w:rsid w:val="00CB7EA5"/>
    <w:rsid w:val="00D67643"/>
    <w:rsid w:val="00DC0179"/>
    <w:rsid w:val="00DF45AB"/>
    <w:rsid w:val="00E74F2D"/>
    <w:rsid w:val="00E92515"/>
    <w:rsid w:val="00EE3FD7"/>
    <w:rsid w:val="00F234BE"/>
    <w:rsid w:val="00F44715"/>
    <w:rsid w:val="00F45D9D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74781"/>
  <w15:chartTrackingRefBased/>
  <w15:docId w15:val="{A188045F-60EE-45C4-8135-1A55B89F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65A41"/>
    <w:pPr>
      <w:spacing w:after="0" w:line="240" w:lineRule="auto"/>
    </w:pPr>
    <w:rPr>
      <w:rFonts w:ascii="Calibri" w:hAnsi="Calibri" w:cs="Calibri"/>
      <w:lang w:val="en-US"/>
    </w:rPr>
  </w:style>
  <w:style w:type="paragraph" w:customStyle="1" w:styleId="xmsolistparagraph">
    <w:name w:val="x_msolistparagraph"/>
    <w:basedOn w:val="Normal"/>
    <w:rsid w:val="00765A41"/>
    <w:pPr>
      <w:spacing w:after="0" w:line="240" w:lineRule="auto"/>
      <w:ind w:left="720"/>
    </w:pPr>
    <w:rPr>
      <w:rFonts w:ascii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3B3C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C8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7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orgi.Otarashvili@heidelbergcement.ge" TargetMode="External"/><Relationship Id="rId5" Type="http://schemas.openxmlformats.org/officeDocument/2006/relationships/hyperlink" Target="mailto:Giorgi.Otarashvili@heidelbergcement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HeidelbergCement AG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Otarashvili, Giorgi (Tbilisi) GEO</dc:creator>
  <cp:keywords/>
  <dc:description/>
  <cp:lastModifiedBy>Otarashvili, Giorgi (Tbilisi) GEO</cp:lastModifiedBy>
  <cp:revision>20</cp:revision>
  <dcterms:created xsi:type="dcterms:W3CDTF">2024-02-15T06:39:00Z</dcterms:created>
  <dcterms:modified xsi:type="dcterms:W3CDTF">2024-02-15T06:55:00Z</dcterms:modified>
</cp:coreProperties>
</file>